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50" w:rsidRDefault="00695BAD">
      <w:r>
        <w:t>Monsieur Machin/Madame Trucmuche</w:t>
      </w:r>
    </w:p>
    <w:p w:rsidR="00695BAD" w:rsidRDefault="00695BAD">
      <w:r>
        <w:t>Coordon</w:t>
      </w:r>
      <w:r w:rsidR="0094728C">
        <w:t>n</w:t>
      </w:r>
      <w:r>
        <w:t>atrice MLDS</w:t>
      </w:r>
    </w:p>
    <w:p w:rsidR="00695BAD" w:rsidRDefault="00695BAD">
      <w:r>
        <w:t>Bassin …</w:t>
      </w:r>
    </w:p>
    <w:p w:rsidR="00695BAD" w:rsidRDefault="00695BAD">
      <w:r>
        <w:t>Collège/Lycée …</w:t>
      </w:r>
    </w:p>
    <w:p w:rsidR="00695BAD" w:rsidRDefault="00695BAD">
      <w:r>
        <w:t>Ville</w:t>
      </w:r>
    </w:p>
    <w:p w:rsidR="00695BAD" w:rsidRDefault="00695BAD"/>
    <w:p w:rsidR="00695BAD" w:rsidRDefault="00695BAD" w:rsidP="00695BAD">
      <w:pPr>
        <w:jc w:val="right"/>
      </w:pPr>
      <w:r>
        <w:t>À madame la rectrice de l’académie de Normandie</w:t>
      </w:r>
    </w:p>
    <w:p w:rsidR="00695BAD" w:rsidRDefault="00695BAD" w:rsidP="00695BAD">
      <w:pPr>
        <w:jc w:val="right"/>
      </w:pPr>
    </w:p>
    <w:p w:rsidR="00695BAD" w:rsidRDefault="00695BAD" w:rsidP="00695BAD">
      <w:pPr>
        <w:jc w:val="right"/>
      </w:pPr>
      <w:r>
        <w:t>À …, le 16 juin 2025</w:t>
      </w:r>
    </w:p>
    <w:p w:rsidR="00695BAD" w:rsidRDefault="00695BAD"/>
    <w:p w:rsidR="00695BAD" w:rsidRDefault="00695BAD" w:rsidP="0094728C">
      <w:pPr>
        <w:ind w:left="1416" w:firstLine="708"/>
      </w:pPr>
      <w:r>
        <w:t>Madame la rectrice,</w:t>
      </w:r>
    </w:p>
    <w:p w:rsidR="00695BAD" w:rsidRDefault="00695BAD"/>
    <w:p w:rsidR="00695BAD" w:rsidRDefault="00695BAD" w:rsidP="00695BAD">
      <w:pPr>
        <w:ind w:firstLine="708"/>
      </w:pPr>
      <w:r>
        <w:t>Le 2</w:t>
      </w:r>
      <w:r w:rsidR="0094728C">
        <w:t>6</w:t>
      </w:r>
      <w:r>
        <w:t xml:space="preserve"> mai 2023, le tribunal administratif de Caen a reconnu aux personnels de la mission de lutte contre le décrochage </w:t>
      </w:r>
      <w:r w:rsidR="000E12C4">
        <w:t xml:space="preserve">scolaire </w:t>
      </w:r>
      <w:r>
        <w:t>de Normandie le droit aux primes REP et REP+, dans les mêmes conditions que les enseignants.</w:t>
      </w:r>
    </w:p>
    <w:p w:rsidR="00695BAD" w:rsidRDefault="00695BAD"/>
    <w:p w:rsidR="00695BAD" w:rsidRDefault="00695BAD" w:rsidP="00695BAD">
      <w:pPr>
        <w:ind w:firstLine="360"/>
      </w:pPr>
      <w:r>
        <w:t xml:space="preserve">Par ce courrier, je vous demande à pouvoir toucher les montants qui me sont </w:t>
      </w:r>
      <w:proofErr w:type="spellStart"/>
      <w:r>
        <w:t>dûs</w:t>
      </w:r>
      <w:proofErr w:type="spellEnd"/>
      <w:r>
        <w:t>, pour mes affectations rappelées ci-dessous :</w:t>
      </w:r>
    </w:p>
    <w:p w:rsidR="00695BAD" w:rsidRDefault="00695BAD"/>
    <w:p w:rsidR="00695BAD" w:rsidRDefault="00695BAD" w:rsidP="00695BAD">
      <w:pPr>
        <w:pStyle w:val="Paragraphedeliste"/>
        <w:numPr>
          <w:ilvl w:val="0"/>
          <w:numId w:val="1"/>
        </w:numPr>
      </w:pPr>
      <w:r>
        <w:t>Année scolaire 2015 – 2016 : coordo</w:t>
      </w:r>
      <w:r w:rsidR="009F789F">
        <w:t>nnatrice</w:t>
      </w:r>
      <w:r>
        <w:t xml:space="preserve"> 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2016 – 2017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2017 – 2018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2018 – 2019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2019 – 2020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2020 – 2021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2021 – 2022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2022 – 2023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2023 – 2024 : </w:t>
      </w:r>
      <w:r w:rsidR="009F789F">
        <w:t xml:space="preserve">coordonnatrice </w:t>
      </w:r>
      <w:r>
        <w:t>MLDS sur le bassin … ;</w:t>
      </w:r>
    </w:p>
    <w:p w:rsidR="00695BAD" w:rsidRDefault="00695BAD" w:rsidP="00695BAD">
      <w:pPr>
        <w:pStyle w:val="Paragraphedeliste"/>
        <w:numPr>
          <w:ilvl w:val="0"/>
          <w:numId w:val="1"/>
        </w:numPr>
      </w:pPr>
      <w:r>
        <w:t xml:space="preserve">Année scolaire 2024 – 2025 : </w:t>
      </w:r>
      <w:r w:rsidR="009F789F">
        <w:t xml:space="preserve">coordonnatrice </w:t>
      </w:r>
      <w:r>
        <w:t xml:space="preserve">MLDS sur le bassin </w:t>
      </w:r>
      <w:proofErr w:type="gramStart"/>
      <w:r>
        <w:t>…</w:t>
      </w:r>
      <w:r w:rsidR="00B0784F">
        <w:t xml:space="preserve"> .</w:t>
      </w:r>
      <w:proofErr w:type="gramEnd"/>
    </w:p>
    <w:p w:rsidR="00695BAD" w:rsidRDefault="00695BAD" w:rsidP="00695BAD"/>
    <w:p w:rsidR="0094728C" w:rsidRDefault="0094728C" w:rsidP="00695BAD">
      <w:r>
        <w:t>Je souhaite pouvoir être informé</w:t>
      </w:r>
      <w:r w:rsidR="00B0784F">
        <w:t>e</w:t>
      </w:r>
      <w:r>
        <w:t xml:space="preserve"> du détail du calcul appliqué pour chaque année scolaire et chaque bassin d’éducation, afin de bien comprendre cette part de ma rémunération.</w:t>
      </w:r>
    </w:p>
    <w:p w:rsidR="0094728C" w:rsidRDefault="0094728C" w:rsidP="00695BAD"/>
    <w:p w:rsidR="00695BAD" w:rsidRDefault="00695BAD" w:rsidP="00695BAD">
      <w:r>
        <w:t>[</w:t>
      </w:r>
      <w:proofErr w:type="gramStart"/>
      <w:r w:rsidRPr="00B0784F">
        <w:rPr>
          <w:i/>
        </w:rPr>
        <w:t>paragraphe</w:t>
      </w:r>
      <w:proofErr w:type="gramEnd"/>
      <w:r w:rsidRPr="00B0784F">
        <w:rPr>
          <w:i/>
        </w:rPr>
        <w:t xml:space="preserve"> à n’ajouter que pour une demande sur l’année scolaire 202</w:t>
      </w:r>
      <w:r w:rsidR="0094728C" w:rsidRPr="00B0784F">
        <w:rPr>
          <w:i/>
        </w:rPr>
        <w:t>0</w:t>
      </w:r>
      <w:r w:rsidRPr="00B0784F">
        <w:rPr>
          <w:i/>
        </w:rPr>
        <w:t>-202</w:t>
      </w:r>
      <w:r w:rsidR="0094728C" w:rsidRPr="00B0784F">
        <w:rPr>
          <w:i/>
        </w:rPr>
        <w:t>1</w:t>
      </w:r>
      <w:r w:rsidRPr="00B0784F">
        <w:rPr>
          <w:i/>
        </w:rPr>
        <w:t xml:space="preserve"> et/ou avant</w:t>
      </w:r>
      <w:r>
        <w:t>]</w:t>
      </w:r>
    </w:p>
    <w:p w:rsidR="0094728C" w:rsidRDefault="00695BAD" w:rsidP="00695BAD">
      <w:r>
        <w:tab/>
        <w:t>Je vous informe d’ores et déjà que je demande l</w:t>
      </w:r>
      <w:r w:rsidR="0094728C">
        <w:t>e relèvement</w:t>
      </w:r>
      <w:r>
        <w:t xml:space="preserve"> de la prescription </w:t>
      </w:r>
      <w:r w:rsidR="00B0784F">
        <w:t>quadriennale</w:t>
      </w:r>
      <w:r>
        <w:t xml:space="preserve">, </w:t>
      </w:r>
      <w:r w:rsidR="0094728C">
        <w:t>afin de me voir rémunéré</w:t>
      </w:r>
      <w:r w:rsidR="00B0784F">
        <w:t>e</w:t>
      </w:r>
      <w:r w:rsidR="0094728C">
        <w:t xml:space="preserve"> pour l’ensemble de mon exercice en REP et/ou REP+.</w:t>
      </w:r>
    </w:p>
    <w:p w:rsidR="0094728C" w:rsidRDefault="0094728C" w:rsidP="00695BAD">
      <w:r>
        <w:t>[</w:t>
      </w:r>
      <w:proofErr w:type="gramStart"/>
      <w:r w:rsidRPr="00B0784F">
        <w:rPr>
          <w:i/>
        </w:rPr>
        <w:t>fin</w:t>
      </w:r>
      <w:proofErr w:type="gramEnd"/>
      <w:r w:rsidRPr="00B0784F">
        <w:rPr>
          <w:i/>
        </w:rPr>
        <w:t xml:space="preserve"> du paragraphe optionnel</w:t>
      </w:r>
      <w:r w:rsidR="00787036" w:rsidRPr="00B0784F">
        <w:rPr>
          <w:i/>
        </w:rPr>
        <w:t xml:space="preserve"> 1</w:t>
      </w:r>
      <w:r>
        <w:t>]</w:t>
      </w:r>
    </w:p>
    <w:p w:rsidR="00787036" w:rsidRDefault="00787036" w:rsidP="00695BAD"/>
    <w:p w:rsidR="00787036" w:rsidRDefault="00787036" w:rsidP="00787036">
      <w:r>
        <w:t>[</w:t>
      </w:r>
      <w:proofErr w:type="gramStart"/>
      <w:r w:rsidRPr="00B0784F">
        <w:rPr>
          <w:i/>
        </w:rPr>
        <w:t>paragraphe</w:t>
      </w:r>
      <w:proofErr w:type="gramEnd"/>
      <w:r w:rsidRPr="00B0784F">
        <w:rPr>
          <w:i/>
        </w:rPr>
        <w:t xml:space="preserve"> à n’ajouter que </w:t>
      </w:r>
      <w:r w:rsidRPr="00B0784F">
        <w:rPr>
          <w:i/>
        </w:rPr>
        <w:t xml:space="preserve">si tu seras encore </w:t>
      </w:r>
      <w:proofErr w:type="spellStart"/>
      <w:r w:rsidRPr="00B0784F">
        <w:rPr>
          <w:i/>
        </w:rPr>
        <w:t>coordo</w:t>
      </w:r>
      <w:proofErr w:type="spellEnd"/>
      <w:r w:rsidRPr="00B0784F">
        <w:rPr>
          <w:i/>
        </w:rPr>
        <w:t xml:space="preserve"> MLDS l’année prochaine</w:t>
      </w:r>
      <w:r>
        <w:t>]</w:t>
      </w:r>
    </w:p>
    <w:p w:rsidR="00787036" w:rsidRDefault="00787036" w:rsidP="00787036">
      <w:r>
        <w:tab/>
      </w:r>
      <w:r>
        <w:t>Par ailleurs, je vous demande aussi que soit régularisée ma situation</w:t>
      </w:r>
      <w:r w:rsidR="00B0784F">
        <w:t xml:space="preserve">, et que me soient versés les montants des primes REP et REP+ qui me seront </w:t>
      </w:r>
      <w:proofErr w:type="spellStart"/>
      <w:r w:rsidR="00B0784F">
        <w:t>dûs</w:t>
      </w:r>
      <w:proofErr w:type="spellEnd"/>
      <w:r w:rsidR="00B0784F">
        <w:t xml:space="preserve"> à l’avenir, de manière automatique, sans que j’aie besoin de faire une nouvelle demande de régularisation.</w:t>
      </w:r>
    </w:p>
    <w:p w:rsidR="00787036" w:rsidRDefault="00787036" w:rsidP="00695BAD">
      <w:r>
        <w:t>[</w:t>
      </w:r>
      <w:proofErr w:type="gramStart"/>
      <w:r w:rsidRPr="00B0784F">
        <w:rPr>
          <w:i/>
        </w:rPr>
        <w:t>fin</w:t>
      </w:r>
      <w:proofErr w:type="gramEnd"/>
      <w:r w:rsidRPr="00B0784F">
        <w:rPr>
          <w:i/>
        </w:rPr>
        <w:t xml:space="preserve"> du paragraphe optionnel</w:t>
      </w:r>
      <w:r w:rsidRPr="00B0784F">
        <w:rPr>
          <w:i/>
        </w:rPr>
        <w:t xml:space="preserve"> 2</w:t>
      </w:r>
      <w:r>
        <w:t>]</w:t>
      </w:r>
    </w:p>
    <w:p w:rsidR="0094728C" w:rsidRDefault="0094728C" w:rsidP="00695BAD"/>
    <w:p w:rsidR="0094728C" w:rsidRDefault="0094728C" w:rsidP="0094728C">
      <w:pPr>
        <w:ind w:firstLine="708"/>
      </w:pPr>
      <w:r>
        <w:t xml:space="preserve">Dans l’attente de votre réponse, veuillez recevoir, madame la rectrice, </w:t>
      </w:r>
      <w:r w:rsidR="009C3560">
        <w:t>l’assurance</w:t>
      </w:r>
      <w:r>
        <w:t xml:space="preserve"> de m</w:t>
      </w:r>
      <w:r w:rsidR="009C3560">
        <w:t>a considération distinguée</w:t>
      </w:r>
      <w:bookmarkStart w:id="0" w:name="_GoBack"/>
      <w:bookmarkEnd w:id="0"/>
      <w:r>
        <w:t>,</w:t>
      </w:r>
    </w:p>
    <w:p w:rsidR="0094728C" w:rsidRDefault="0094728C" w:rsidP="00695BAD">
      <w:pPr>
        <w:pBdr>
          <w:bottom w:val="single" w:sz="6" w:space="1" w:color="auto"/>
        </w:pBdr>
      </w:pPr>
    </w:p>
    <w:p w:rsidR="000E12C4" w:rsidRDefault="000E12C4" w:rsidP="00695BAD"/>
    <w:p w:rsidR="0094728C" w:rsidRDefault="000E12C4" w:rsidP="00695BAD">
      <w:r>
        <w:t>À envoyer :</w:t>
      </w:r>
    </w:p>
    <w:p w:rsidR="000E12C4" w:rsidRDefault="000E12C4" w:rsidP="000E12C4">
      <w:pPr>
        <w:pStyle w:val="Paragraphedeliste"/>
        <w:numPr>
          <w:ilvl w:val="0"/>
          <w:numId w:val="1"/>
        </w:numPr>
      </w:pPr>
      <w:r>
        <w:t xml:space="preserve">Par mail à </w:t>
      </w:r>
      <w:hyperlink r:id="rId5" w:history="1">
        <w:r w:rsidRPr="003A353A">
          <w:rPr>
            <w:rStyle w:val="Lienhypertexte"/>
          </w:rPr>
          <w:t>drh@ac-normandie.fr</w:t>
        </w:r>
      </w:hyperlink>
      <w:r>
        <w:t xml:space="preserve"> et </w:t>
      </w:r>
      <w:hyperlink r:id="rId6" w:history="1">
        <w:r w:rsidRPr="003A353A">
          <w:rPr>
            <w:rStyle w:val="Lienhypertexte"/>
          </w:rPr>
          <w:t>dpe@ac-normandie.fr</w:t>
        </w:r>
      </w:hyperlink>
      <w:r>
        <w:t> ;</w:t>
      </w:r>
    </w:p>
    <w:p w:rsidR="000E12C4" w:rsidRDefault="000E12C4" w:rsidP="000E12C4">
      <w:pPr>
        <w:pStyle w:val="Paragraphedeliste"/>
        <w:numPr>
          <w:ilvl w:val="0"/>
          <w:numId w:val="1"/>
        </w:numPr>
      </w:pPr>
      <w:r>
        <w:t>Par courrier recommandé, à :</w:t>
      </w:r>
    </w:p>
    <w:p w:rsidR="000E12C4" w:rsidRDefault="000E12C4" w:rsidP="000E12C4">
      <w:pPr>
        <w:pStyle w:val="Paragraphedeliste"/>
        <w:ind w:left="1440"/>
      </w:pPr>
      <w:r>
        <w:t>Madame la rectrice</w:t>
      </w:r>
    </w:p>
    <w:p w:rsidR="000E12C4" w:rsidRDefault="000E12C4" w:rsidP="000E12C4">
      <w:pPr>
        <w:pStyle w:val="Paragraphedeliste"/>
        <w:ind w:left="1440"/>
      </w:pPr>
      <w:r>
        <w:t xml:space="preserve">168 rue </w:t>
      </w:r>
      <w:proofErr w:type="spellStart"/>
      <w:r>
        <w:t>Caponière</w:t>
      </w:r>
      <w:proofErr w:type="spellEnd"/>
    </w:p>
    <w:p w:rsidR="000E12C4" w:rsidRDefault="000E12C4" w:rsidP="000E12C4">
      <w:pPr>
        <w:pStyle w:val="Paragraphedeliste"/>
        <w:ind w:left="1440"/>
      </w:pPr>
      <w:r>
        <w:t>14061 CAEN</w:t>
      </w:r>
    </w:p>
    <w:sectPr w:rsidR="000E12C4" w:rsidSect="00B0784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840C5"/>
    <w:multiLevelType w:val="hybridMultilevel"/>
    <w:tmpl w:val="5E8C7D3C"/>
    <w:lvl w:ilvl="0" w:tplc="6C6E4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AD"/>
    <w:rsid w:val="000E12C4"/>
    <w:rsid w:val="0060524F"/>
    <w:rsid w:val="006901C3"/>
    <w:rsid w:val="00695BAD"/>
    <w:rsid w:val="00787036"/>
    <w:rsid w:val="0094728C"/>
    <w:rsid w:val="00994A2F"/>
    <w:rsid w:val="009C3560"/>
    <w:rsid w:val="009F789F"/>
    <w:rsid w:val="00B0784F"/>
    <w:rsid w:val="00BB6710"/>
    <w:rsid w:val="00CA66FA"/>
    <w:rsid w:val="00F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DBBC"/>
  <w14:defaultImageDpi w14:val="32767"/>
  <w15:chartTrackingRefBased/>
  <w15:docId w15:val="{06FC7B0C-0ADF-3C46-B204-DB8D247D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B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12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E1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e@ac-normandie.fr" TargetMode="External"/><Relationship Id="rId5" Type="http://schemas.openxmlformats.org/officeDocument/2006/relationships/hyperlink" Target="mailto:drh@ac-norman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330</Words>
  <Characters>2053</Characters>
  <Application>Microsoft Office Word</Application>
  <DocSecurity>0</DocSecurity>
  <Lines>120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Besnier</dc:creator>
  <cp:keywords/>
  <dc:description/>
  <cp:lastModifiedBy>Antoine Besnier</cp:lastModifiedBy>
  <cp:revision>5</cp:revision>
  <dcterms:created xsi:type="dcterms:W3CDTF">2025-06-16T13:55:00Z</dcterms:created>
  <dcterms:modified xsi:type="dcterms:W3CDTF">2025-06-17T15:43:00Z</dcterms:modified>
</cp:coreProperties>
</file>